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莲都区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花园中学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年教师招聘报名表</w:t>
      </w:r>
    </w:p>
    <w:p>
      <w:pPr>
        <w:tabs>
          <w:tab w:val="left" w:pos="5610"/>
        </w:tabs>
        <w:spacing w:line="400" w:lineRule="exact"/>
        <w:ind w:firstLine="420" w:firstLineChars="199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报考岗位（学科）:                               </w:t>
      </w:r>
    </w:p>
    <w:tbl>
      <w:tblPr>
        <w:tblStyle w:val="6"/>
        <w:tblW w:w="921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05"/>
        <w:gridCol w:w="875"/>
        <w:gridCol w:w="916"/>
        <w:gridCol w:w="729"/>
        <w:gridCol w:w="660"/>
        <w:gridCol w:w="674"/>
        <w:gridCol w:w="709"/>
        <w:gridCol w:w="619"/>
        <w:gridCol w:w="17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16" w:type="dxa"/>
            <w:noWrap w:val="0"/>
            <w:vAlign w:val="center"/>
          </w:tcPr>
          <w:p/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/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9" w:type="dxa"/>
            <w:noWrap w:val="0"/>
            <w:vAlign w:val="center"/>
          </w:tcPr>
          <w:p/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状况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全日制学历（学位）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tabs>
                <w:tab w:val="left" w:pos="541"/>
              </w:tabs>
              <w:jc w:val="center"/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/>
              </w:rPr>
              <w:t>是否应届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是否师范类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是否“双一流”学校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</w:rPr>
              <w:t>全日制</w:t>
            </w:r>
            <w:r>
              <w:rPr>
                <w:rFonts w:hint="eastAsia"/>
                <w:b/>
                <w:lang w:eastAsia="zh-CN"/>
              </w:rPr>
              <w:t>最高学历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非</w:t>
            </w:r>
            <w:r>
              <w:rPr>
                <w:rFonts w:hint="eastAsia"/>
                <w:b/>
              </w:rPr>
              <w:t>全日制</w:t>
            </w:r>
            <w:r>
              <w:rPr>
                <w:rFonts w:hint="eastAsia"/>
                <w:b/>
                <w:lang w:eastAsia="zh-CN"/>
              </w:rPr>
              <w:t>最高学历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6959" w:type="dxa"/>
            <w:gridSpan w:val="8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现工作（学习）单位</w:t>
            </w:r>
          </w:p>
        </w:tc>
        <w:tc>
          <w:tcPr>
            <w:tcW w:w="6959" w:type="dxa"/>
            <w:gridSpan w:val="8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取得何种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18"/>
              </w:rPr>
              <w:t>教师资格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>
            <w:pPr>
              <w:rPr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移动电话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现户籍所在派出所</w:t>
            </w:r>
          </w:p>
        </w:tc>
        <w:tc>
          <w:tcPr>
            <w:tcW w:w="7864" w:type="dxa"/>
            <w:gridSpan w:val="9"/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3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7864" w:type="dxa"/>
            <w:gridSpan w:val="9"/>
            <w:noWrap w:val="0"/>
            <w:vAlign w:val="top"/>
          </w:tcPr>
          <w:p>
            <w:pPr>
              <w:jc w:val="left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（从高中开始填写）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7864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提供的报名材料均真实完整，若有虚假，本人愿意被取消录用资格并承担一切法律后果和责任。</w:t>
            </w:r>
          </w:p>
          <w:p>
            <w:pPr>
              <w:ind w:left="852"/>
              <w:rPr>
                <w:position w:val="-32"/>
              </w:rPr>
            </w:pPr>
            <w:r>
              <w:rPr>
                <w:rFonts w:hint="eastAsia"/>
                <w:szCs w:val="21"/>
              </w:rPr>
              <w:t xml:space="preserve">报名人（签名）：                      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2696" w:type="dxa"/>
            <w:gridSpan w:val="3"/>
            <w:noWrap w:val="0"/>
            <w:vAlign w:val="bottom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初审人（签名）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复审意见   </w:t>
            </w:r>
          </w:p>
        </w:tc>
        <w:tc>
          <w:tcPr>
            <w:tcW w:w="4439" w:type="dxa"/>
            <w:gridSpan w:val="5"/>
            <w:noWrap w:val="0"/>
            <w:vAlign w:val="bottom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复审人（签名）：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　　</w:t>
      </w:r>
      <w:r>
        <w:rPr>
          <w:rFonts w:hint="eastAsia" w:ascii="宋体" w:hAnsi="宋体"/>
          <w:szCs w:val="21"/>
        </w:rPr>
        <w:t>报名</w:t>
      </w:r>
      <w:r>
        <w:rPr>
          <w:rFonts w:hint="eastAsia" w:ascii="宋体" w:hAnsi="宋体"/>
          <w:szCs w:val="21"/>
          <w:lang w:eastAsia="zh-CN"/>
        </w:rPr>
        <w:t>或资格复审</w:t>
      </w:r>
      <w:r>
        <w:rPr>
          <w:rFonts w:hint="eastAsia" w:ascii="宋体" w:hAnsi="宋体"/>
          <w:szCs w:val="21"/>
        </w:rPr>
        <w:t>时请按以下顺序提供材料：1.报名表；2.身份证；；4.学历学位证书；5.教师资格证书；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eastAsia="zh-CN"/>
        </w:rPr>
        <w:t>个人健康申报表等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4" w:leftChars="-2" w:firstLine="120" w:firstLineChars="50"/>
        <w:textAlignment w:val="auto"/>
        <w:rPr>
          <w:rFonts w:hint="eastAsia" w:ascii="宋体" w:hAnsi="宋体"/>
          <w:szCs w:val="21"/>
        </w:rPr>
      </w:pPr>
      <w:r>
        <w:rPr>
          <w:rFonts w:hint="eastAsia"/>
          <w:b/>
          <w:sz w:val="24"/>
          <w:lang w:eastAsia="zh-CN"/>
        </w:rPr>
        <w:t>　</w:t>
      </w:r>
      <w:r>
        <w:rPr>
          <w:rFonts w:hint="eastAsia"/>
          <w:b/>
          <w:sz w:val="24"/>
        </w:rPr>
        <w:t>此表格式不得改动，请用A4纸打印。</w:t>
      </w:r>
      <w: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C502AA7"/>
    <w:rsid w:val="16716B0A"/>
    <w:rsid w:val="228B0F53"/>
    <w:rsid w:val="280C42A3"/>
    <w:rsid w:val="3A7A3059"/>
    <w:rsid w:val="58513ACA"/>
    <w:rsid w:val="5A405968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316</Characters>
  <Lines>0</Lines>
  <Paragraphs>0</Paragraphs>
  <TotalTime>0</TotalTime>
  <ScaleCrop>false</ScaleCrop>
  <LinksUpToDate>false</LinksUpToDate>
  <CharactersWithSpaces>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223A4C0DAE2E442AAA8774183B70485B</vt:lpwstr>
  </property>
</Properties>
</file>