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宋体" w:hAnsi="宋体" w:cs="Arial"/>
          <w:kern w:val="0"/>
          <w:sz w:val="44"/>
          <w:szCs w:val="44"/>
        </w:rPr>
      </w:pPr>
      <w:r>
        <w:rPr>
          <w:rFonts w:hint="eastAsia" w:ascii="宋体" w:hAnsi="宋体" w:cs="Arial"/>
          <w:kern w:val="0"/>
          <w:sz w:val="44"/>
          <w:szCs w:val="44"/>
        </w:rPr>
        <w:t>深圳市人事考评报名系统网上报名</w:t>
      </w:r>
    </w:p>
    <w:p>
      <w:pPr>
        <w:widowControl/>
        <w:snapToGrid w:val="0"/>
        <w:spacing w:line="580" w:lineRule="exact"/>
        <w:jc w:val="center"/>
        <w:rPr>
          <w:rFonts w:hint="eastAsia" w:ascii="宋体" w:hAnsi="宋体" w:cs="宋体"/>
          <w:kern w:val="0"/>
          <w:sz w:val="32"/>
          <w:szCs w:val="32"/>
        </w:rPr>
      </w:pPr>
      <w:r>
        <w:rPr>
          <w:rFonts w:hint="eastAsia" w:ascii="宋体" w:hAnsi="宋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5F575BE"/>
    <w:rsid w:val="17582E23"/>
    <w:rsid w:val="19CD715D"/>
    <w:rsid w:val="313B607E"/>
    <w:rsid w:val="49DB55A7"/>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3A74FB8DE23541CF9B1461928581BA91</vt:lpwstr>
  </property>
</Properties>
</file>