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2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22"/>
          <w:lang w:val="en-US" w:eastAsia="zh-CN"/>
        </w:rPr>
        <w:t>3</w:t>
      </w:r>
      <w:r>
        <w:rPr>
          <w:rFonts w:hint="eastAsia" w:ascii="仿宋_GB2312" w:hAnsi="仿宋_GB2312" w:cs="仿宋_GB2312"/>
          <w:kern w:val="0"/>
          <w:sz w:val="32"/>
          <w:szCs w:val="22"/>
          <w:lang w:val="en-US" w:eastAsia="zh-CN"/>
        </w:rPr>
        <w:t>：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全国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部分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选聘高校名单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学、上海交通大学、华东师范大学、南京大学、东南大学、浙江大学、中大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eastAsia="zh-CN"/>
        </w:rPr>
        <w:t>中国科学院大学、中国社会科学院大学、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22"/>
        </w:rPr>
        <w:t>浙江师范大学、宁波大学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、杭州师范大学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eastAsia="zh-CN"/>
        </w:rPr>
        <w:t>、华中师范大学、东北师范大学、陕西师范大学、西南大学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pacing w:line="540" w:lineRule="exact"/>
        <w:jc w:val="center"/>
        <w:textAlignment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A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RWU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、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THE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、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QS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世界大学</w:t>
      </w:r>
    </w:p>
    <w:p>
      <w:pPr>
        <w:spacing w:line="540" w:lineRule="exact"/>
        <w:jc w:val="center"/>
        <w:textAlignment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排名前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100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名国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(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境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)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外高校名单</w:t>
      </w:r>
    </w:p>
    <w:p>
      <w:pPr>
        <w:spacing w:line="440" w:lineRule="exact"/>
        <w:ind w:firstLine="3520" w:firstLineChars="11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Times New Roman" w:eastAsia="楷体_GB2312" w:cs="Times New Roman"/>
          <w:sz w:val="32"/>
          <w:szCs w:val="22"/>
        </w:rPr>
        <w:t>（共1</w:t>
      </w:r>
      <w:r>
        <w:rPr>
          <w:rFonts w:hint="eastAsia" w:ascii="Times New Roman" w:hAnsi="Times New Roman" w:eastAsia="楷体_GB2312" w:cs="Times New Roman"/>
          <w:sz w:val="32"/>
          <w:szCs w:val="22"/>
        </w:rPr>
        <w:t>39</w:t>
      </w:r>
      <w:r>
        <w:rPr>
          <w:rFonts w:ascii="Times New Roman" w:hAnsi="Times New Roman" w:eastAsia="楷体_GB2312" w:cs="Times New Roman"/>
          <w:sz w:val="32"/>
          <w:szCs w:val="22"/>
        </w:rPr>
        <w:t>所）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美国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47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所：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埃默里大学、北卡罗来纳大学教堂山分校、宾夕法尼亚大学、宾州州立大学（主校区）、波士顿大学、布朗大学、德克萨斯大学奥斯汀分校、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克萨斯大学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安德森癌症中心、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克萨斯大学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西南医学中心、杜克大学、俄亥俄州立大学（主校区）、范德堡大学、佛罗里达大学、哥伦比亚大学、哈佛大学、华盛顿大学、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圣路易斯华盛顿大学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帕克校区、密歇根大学、明尼苏达大学、南加州大学、纽约大学、匹兹堡大学、普林斯顿大学、斯坦福大学、威斯康星大学麦迪逊分校、西北大学、耶鲁大学、伊利诺伊大学厄巴纳香槟分校、约翰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斯·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霍普金斯大学、芝加哥大学、佐治亚理工学院、普渡大学西拉法叶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分校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英国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1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7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所：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圣安德鲁斯大学、谢菲尔德大学、利兹大学、南安普顿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德国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8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柏林洪堡大学、波恩大学、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图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宾根大学、弗莱堡大学、海德堡大学、慕尼黑大学、慕尼黑工业大学、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柏林夏里特医科大学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澳大利亚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7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澳大利亚国立大学、昆士兰大学、莫纳什大学、墨尔本大学、西澳大学、悉尼大学、新南威尔士大学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法国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5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巴黎大学、巴黎第四大学（索邦大学）、巴黎萨克雷大学、巴黎文理研究大学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（巴黎科学艺术人文大学）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、格勒诺布尔大学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荷兰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8所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瑞士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5所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巴塞尔大学、洛桑联邦理工学院、日内瓦大学、苏黎世大学、苏黎世联邦理工学院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日本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6所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大阪大学、东北大学、东京大学、东京工业大学、京都大学、名古屋大学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加拿大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5所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多伦多大学、麦吉尔大学、麦克马斯特大学、不列颠哥伦比亚大学、蒙特利尔大学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中国香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港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5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香港大学、香港科技大学、香港理工大学、香港中文大学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、香港城市大学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瑞典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5所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皇家理工学院、卡罗林斯卡学院、隆德大学、斯德哥尔摩大学、乌普萨拉大学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韩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国6所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成均馆大学、韩国科学技术研究院、浦项科技大学、首尔国立大学、延世大学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、高丽大学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新加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坡2所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南洋理工大学、新加坡国立大学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丹麦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3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奥尔胡斯大学、哥本哈根大学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、丹麦技术大学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俄罗斯1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莫斯科国立大学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比利时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2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所：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根特大学、鲁汶大学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芬兰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赫尔辛基大学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以色列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魏茨曼科学研究学院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阿根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廷1所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布宜诺斯艾利斯大学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挪威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奥斯陆大学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新西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兰1所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奥克兰大学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中国台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湾1所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台湾大学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马来西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亚1所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马来亚大学</w:t>
      </w:r>
    </w:p>
    <w:p>
      <w:pPr>
        <w:spacing w:line="44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440" w:lineRule="exact"/>
        <w:ind w:firstLine="640" w:firstLineChars="200"/>
        <w:textAlignment w:val="center"/>
        <w:rPr>
          <w:color w:val="000000"/>
          <w:szCs w:val="32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361" w:bottom="1531" w:left="1587" w:header="851" w:footer="992" w:gutter="0"/>
      <w:cols w:space="72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3590C"/>
    <w:rsid w:val="1A23590C"/>
    <w:rsid w:val="3A864BDC"/>
    <w:rsid w:val="553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2021-09-30T01:29:00Z</dcterms:created>
  <dc:creator>Administrator</dc:creator>
  <cp:lastModifiedBy>Administrator</cp:lastModifiedBy>
  <dcterms:modified xsi:type="dcterms:W3CDTF">2021-09-30T02:10:00Z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7FC9096736674394A33E90DAD1E6001F</vt:lpwstr>
  </property>
</Properties>
</file>